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Metodické poznámky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Veškeré údaje se týkají všech obyvatel, kteří mají v České republice trvalé bydliště, a to bez ohledu na státní občanství. Od roku 2001 (v návaznosti na </w:t>
      </w:r>
      <w:r>
        <w:rPr>
          <w:sz w:val="20"/>
          <w:szCs w:val="20"/>
        </w:rPr>
        <w:t>s</w:t>
      </w:r>
      <w:r w:rsidRPr="00CB3439">
        <w:rPr>
          <w:sz w:val="20"/>
          <w:szCs w:val="20"/>
        </w:rPr>
        <w:t xml:space="preserve">čítání lidu, domů a bytů 2001) údaje zahrnují také cizince s vízy </w:t>
      </w:r>
      <w:r>
        <w:rPr>
          <w:sz w:val="20"/>
          <w:szCs w:val="20"/>
        </w:rPr>
        <w:t>k pobytu</w:t>
      </w:r>
      <w:r w:rsidRPr="00CB3439">
        <w:rPr>
          <w:sz w:val="20"/>
          <w:szCs w:val="20"/>
        </w:rPr>
        <w:t xml:space="preserve"> nad 90 dnů (podle zákona č. 326/1999 Sb., o pobytu cizinců) a cizince s přiznaným azylem (podle zákona č. 325/1999 Sb., o azylu). Od 1. 5. 2004, v návaznosti na tzv. </w:t>
      </w:r>
      <w:proofErr w:type="spellStart"/>
      <w:r w:rsidRPr="00CB3439">
        <w:rPr>
          <w:sz w:val="20"/>
          <w:szCs w:val="20"/>
        </w:rPr>
        <w:t>euronovelu</w:t>
      </w:r>
      <w:proofErr w:type="spellEnd"/>
      <w:r w:rsidRPr="00CB3439">
        <w:rPr>
          <w:sz w:val="20"/>
          <w:szCs w:val="20"/>
        </w:rPr>
        <w:t xml:space="preserve"> zákona č. 326/1999 Sb., o</w:t>
      </w:r>
      <w:r>
        <w:rPr>
          <w:sz w:val="20"/>
          <w:szCs w:val="20"/>
        </w:rPr>
        <w:t> </w:t>
      </w:r>
      <w:r w:rsidRPr="00CB3439">
        <w:rPr>
          <w:sz w:val="20"/>
          <w:szCs w:val="20"/>
        </w:rPr>
        <w:t xml:space="preserve">pobytu cizinců, se údaje týkají </w:t>
      </w:r>
      <w:r>
        <w:rPr>
          <w:sz w:val="20"/>
          <w:szCs w:val="20"/>
        </w:rPr>
        <w:t xml:space="preserve">též </w:t>
      </w:r>
      <w:r w:rsidRPr="00CB3439">
        <w:rPr>
          <w:sz w:val="20"/>
          <w:szCs w:val="20"/>
        </w:rPr>
        <w:t>občanů zemí EU s přechodným pobytem na území ČR a občanů třetích zemí s</w:t>
      </w:r>
      <w:r>
        <w:rPr>
          <w:sz w:val="20"/>
          <w:szCs w:val="20"/>
        </w:rPr>
        <w:t xml:space="preserve"> povolením k </w:t>
      </w:r>
      <w:r w:rsidRPr="00CB3439">
        <w:rPr>
          <w:sz w:val="20"/>
          <w:szCs w:val="20"/>
        </w:rPr>
        <w:t>dlouhodob</w:t>
      </w:r>
      <w:r>
        <w:rPr>
          <w:sz w:val="20"/>
          <w:szCs w:val="20"/>
        </w:rPr>
        <w:t>é</w:t>
      </w:r>
      <w:r w:rsidRPr="00CB3439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>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Údaje zohledňují rovněž události (sňatky, narození a úmrtí) </w:t>
      </w:r>
      <w:r>
        <w:rPr>
          <w:sz w:val="20"/>
          <w:szCs w:val="20"/>
        </w:rPr>
        <w:t xml:space="preserve">českých </w:t>
      </w:r>
      <w:r w:rsidRPr="00CB3439">
        <w:rPr>
          <w:sz w:val="20"/>
          <w:szCs w:val="20"/>
        </w:rPr>
        <w:t>občanů s trvalým pobytem na území ČR, které nastaly v cizině.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:rsidR="00817429" w:rsidRPr="003E49F4" w:rsidRDefault="00832EE3" w:rsidP="003E49F4">
      <w:pPr>
        <w:pStyle w:val="Default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bazického roku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</w:t>
      </w:r>
      <w:r>
        <w:rPr>
          <w:sz w:val="20"/>
          <w:szCs w:val="20"/>
        </w:rPr>
        <w:lastRenderedPageBreak/>
        <w:t>činnosti, nespadají sem předměty dlouhodobé spotřeby pořízené domácnostmi pro uspokojování konečné spotřeby.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53.2pt" o:ole="">
            <v:imagedata r:id="rId8" o:title=""/>
          </v:shape>
          <o:OLEObject Type="Embed" ProgID="Equation.3" ShapeID="_x0000_i1025" DrawAspect="Content" ObjectID="_1662289844" r:id="rId9"/>
        </w:objec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:rsidR="00630DE6" w:rsidRDefault="00630DE6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</w:p>
    <w:p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496CB0">
        <w:rPr>
          <w:sz w:val="20"/>
          <w:szCs w:val="20"/>
        </w:rPr>
        <w:t>4 800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Růst (pokles) </w:t>
      </w:r>
      <w:r w:rsidRPr="006333C5">
        <w:rPr>
          <w:rFonts w:ascii="Arial" w:hAnsi="Arial" w:cs="Arial"/>
          <w:sz w:val="20"/>
          <w:szCs w:val="20"/>
        </w:rPr>
        <w:t xml:space="preserve">cen průmyslových výrobců udává, o kolik </w:t>
      </w:r>
      <w:r>
        <w:rPr>
          <w:rFonts w:ascii="Arial" w:hAnsi="Arial" w:cs="Arial"/>
          <w:sz w:val="20"/>
          <w:szCs w:val="20"/>
        </w:rPr>
        <w:t>procent</w:t>
      </w:r>
      <w:r w:rsidRPr="006333C5">
        <w:rPr>
          <w:rFonts w:ascii="Arial" w:hAnsi="Arial" w:cs="Arial"/>
          <w:sz w:val="20"/>
          <w:szCs w:val="20"/>
        </w:rPr>
        <w:t xml:space="preserve"> se v dané</w:t>
      </w:r>
      <w:r>
        <w:rPr>
          <w:rFonts w:ascii="Arial" w:hAnsi="Arial" w:cs="Arial"/>
          <w:sz w:val="20"/>
          <w:szCs w:val="20"/>
        </w:rPr>
        <w:t>m</w:t>
      </w:r>
      <w:r w:rsidRPr="006333C5">
        <w:rPr>
          <w:rFonts w:ascii="Arial" w:hAnsi="Arial" w:cs="Arial"/>
          <w:sz w:val="20"/>
          <w:szCs w:val="20"/>
        </w:rPr>
        <w:t xml:space="preserve"> měsíci zvýšila (snížila) průměrná cenová hladina těchto cen v porovnání s průměrnou cenovou hladinou ve stejném období </w:t>
      </w:r>
      <w:r w:rsidRPr="006333C5">
        <w:rPr>
          <w:rFonts w:ascii="Arial" w:hAnsi="Arial" w:cs="Arial"/>
          <w:sz w:val="20"/>
          <w:szCs w:val="20"/>
        </w:rPr>
        <w:t>předchozího roku.</w:t>
      </w:r>
    </w:p>
    <w:p w:rsidR="000078E1" w:rsidRPr="006333C5" w:rsidRDefault="000078E1" w:rsidP="001528A4">
      <w:pPr>
        <w:spacing w:before="120" w:line="288" w:lineRule="auto"/>
        <w:ind w:firstLine="425"/>
        <w:jc w:val="both"/>
        <w:rPr>
          <w:sz w:val="20"/>
          <w:szCs w:val="20"/>
        </w:rPr>
      </w:pPr>
    </w:p>
    <w:p w:rsidR="00832EE3" w:rsidRPr="006333C5" w:rsidRDefault="00832EE3">
      <w:pPr>
        <w:spacing w:before="240"/>
        <w:jc w:val="both"/>
        <w:rPr>
          <w:b/>
          <w:bCs/>
        </w:rPr>
      </w:pPr>
      <w:r w:rsidRPr="006333C5">
        <w:rPr>
          <w:rFonts w:ascii="Arial" w:hAnsi="Arial" w:cs="Arial"/>
          <w:b/>
          <w:bCs/>
        </w:rPr>
        <w:t>Indexy cen tržních služeb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 xml:space="preserve">(tj. mezi podnikatelskými subjekty) je počítán v měsíční časové řadě </w:t>
      </w:r>
      <w:r w:rsidRPr="006333C5">
        <w:rPr>
          <w:sz w:val="20"/>
          <w:szCs w:val="20"/>
        </w:rPr>
        <w:t>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51, 52, 53, 61, 62, 63, 64, 65, 68, 69, 70, 71, 73, 74, 77, 78, 80, 81 a 82.</w:t>
      </w:r>
    </w:p>
    <w:p w:rsidR="00832EE3" w:rsidRPr="006333C5" w:rsidRDefault="00832EE3" w:rsidP="001528A4">
      <w:pPr>
        <w:pStyle w:val="Normlnweb"/>
        <w:spacing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:rsidR="00832EE3" w:rsidRPr="006333C5" w:rsidRDefault="00832EE3" w:rsidP="00DB1EF7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700.</w:t>
      </w:r>
    </w:p>
    <w:p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 xml:space="preserve">V roce 2019 proběhla revize váhového systému. Váhy jsou od ledna roku 2020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z roku 2018. Váhy pro detailní cenové reprezentanty jsou aktualizovány dle údajů statistiky rodinných účtů doplněných o další dostupné zdroje a šetření. Od ledna roku 2020 jsou publikované cenové indexy vypočteny podle nových revidovaných indexních schémat.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  <w:r w:rsidR="007A4CCE" w:rsidRPr="007A4CCE">
        <w:rPr>
          <w:rFonts w:ascii="Arial" w:hAnsi="Arial" w:cs="Arial"/>
          <w:sz w:val="20"/>
          <w:szCs w:val="20"/>
        </w:rPr>
        <w:t>Od roku 2019 jsou u vybraných reprezentantů ceny z místního cenového zjišťování částečně nahrazeny cenami, jež vychází ze „</w:t>
      </w:r>
      <w:proofErr w:type="gramStart"/>
      <w:r w:rsidR="007A4CCE" w:rsidRPr="007A4CCE">
        <w:rPr>
          <w:rFonts w:ascii="Arial" w:hAnsi="Arial" w:cs="Arial"/>
          <w:sz w:val="20"/>
          <w:szCs w:val="20"/>
        </w:rPr>
        <w:t>scanner</w:t>
      </w:r>
      <w:proofErr w:type="gramEnd"/>
      <w:r w:rsidR="007A4CCE" w:rsidRPr="007A4CCE">
        <w:rPr>
          <w:rFonts w:ascii="Arial" w:hAnsi="Arial" w:cs="Arial"/>
          <w:sz w:val="20"/>
          <w:szCs w:val="20"/>
        </w:rPr>
        <w:t>” dat (dat z pokladen maloobchodních řetězců).</w:t>
      </w:r>
    </w:p>
    <w:p w:rsidR="007A4CCE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 id="_x0000_i1026" type="#_x0000_t75" style="width:105.3pt;height:53.2pt" o:ole="">
            <v:imagedata r:id="rId8" o:title=""/>
          </v:shape>
          <o:OLEObject Type="Embed" ProgID="Equation.3" ShapeID="_x0000_i1026" DrawAspect="Content" ObjectID="_1662289845" r:id="rId10"/>
        </w:object>
      </w:r>
    </w:p>
    <w:p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2020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2017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o počtu zaměstnanců a průměrných mzdách jsou uvedeny v přepočtu na plně zaměstnané (dříve na fyzické osoby), za celé národní hospodářství.</w:t>
      </w:r>
    </w:p>
    <w:p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Míra volných pracovních míst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Vybrané ukazatele z výběrového šetření pracovních sil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mění od roku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tedy </w:t>
      </w:r>
      <w:r w:rsidRPr="00D46DC9">
        <w:rPr>
          <w:rFonts w:ascii="Arial" w:hAnsi="Arial" w:cs="Arial"/>
          <w:sz w:val="20"/>
          <w:szCs w:val="20"/>
        </w:rPr>
        <w:t xml:space="preserve">prezentovány </w:t>
      </w:r>
      <w:r w:rsidR="00C27A7D" w:rsidRPr="00D46DC9">
        <w:rPr>
          <w:rFonts w:ascii="Arial" w:hAnsi="Arial" w:cs="Arial"/>
          <w:sz w:val="20"/>
          <w:szCs w:val="20"/>
        </w:rPr>
        <w:t xml:space="preserve">již jen </w:t>
      </w:r>
      <w:r w:rsidRPr="00D46DC9">
        <w:rPr>
          <w:rFonts w:ascii="Arial" w:hAnsi="Arial" w:cs="Arial"/>
          <w:sz w:val="20"/>
          <w:szCs w:val="20"/>
        </w:rPr>
        <w:t>údaje, které jsou založeny na změně vlastnictví mezi rezidenty a nerezidenty (dříve tzv. národní pojetí zahraničního obchodu).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Registr ekonomických subjektů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Ekonomické subjekty se zjištěnou aktivitou jsou subjekty, které podle informací z administrativních zdrojů nebo ze statistických zjišťování vykazují ekonomickou aktivitu.</w:t>
      </w:r>
    </w:p>
    <w:p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177262">
        <w:rPr>
          <w:b w:val="0"/>
          <w:bCs w:val="0"/>
          <w:sz w:val="20"/>
          <w:szCs w:val="20"/>
        </w:rPr>
        <w:t>,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 xml:space="preserve">zahrnují osoby </w:t>
      </w:r>
      <w:r w:rsidR="00177262">
        <w:rPr>
          <w:b w:val="0"/>
          <w:bCs w:val="0"/>
          <w:sz w:val="20"/>
          <w:szCs w:val="20"/>
        </w:rPr>
        <w:lastRenderedPageBreak/>
        <w:t>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  <w:r w:rsidRPr="006333C5">
        <w:rPr>
          <w:b w:val="0"/>
          <w:bCs w:val="0"/>
          <w:sz w:val="20"/>
          <w:szCs w:val="20"/>
        </w:rPr>
        <w:t>V roce 2009 se projevilo ukončení procesu transformace samostatně hospodařících rolníků na zemědělské podnikatele.</w:t>
      </w:r>
    </w:p>
    <w:p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 a od roku 2010 i evropské společnosti a evropská hospodářská zájmová sdružení. Družstvy se rozumí družstva a evropské družstevní společnosti. Do počtu státních podniků nejsou zahrnuty státní podniky v likvidaci.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>měří vlastní výstup průmyslových odvětví i průmyslu celkem očištěný od cenových vlivů. Při jeho výpočtu se z větší části vychází z tržeb za vlastní výrobky a služby přeceněné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Dříve používaná klasifikace OKEČ (národní verze NACE Rev.</w:t>
      </w:r>
      <w:proofErr w:type="gramStart"/>
      <w:r w:rsidRPr="006333C5">
        <w:rPr>
          <w:sz w:val="20"/>
          <w:szCs w:val="20"/>
        </w:rPr>
        <w:t>1.1.) byla</w:t>
      </w:r>
      <w:proofErr w:type="gramEnd"/>
      <w:r w:rsidRPr="006333C5">
        <w:rPr>
          <w:sz w:val="20"/>
          <w:szCs w:val="20"/>
        </w:rPr>
        <w:t xml:space="preserve"> nahrazena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lasifikací ekonomických činnosti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),</w:t>
      </w:r>
      <w:r w:rsidRPr="006333C5">
        <w:rPr>
          <w:sz w:val="20"/>
          <w:szCs w:val="20"/>
        </w:rPr>
        <w:t xml:space="preserve"> národní verz</w:t>
      </w:r>
      <w:r>
        <w:rPr>
          <w:sz w:val="20"/>
          <w:szCs w:val="20"/>
        </w:rPr>
        <w:t>í</w:t>
      </w:r>
      <w:r w:rsidRPr="006333C5">
        <w:rPr>
          <w:sz w:val="20"/>
          <w:szCs w:val="20"/>
        </w:rPr>
        <w:t xml:space="preserve"> NACE Rev.2.</w:t>
      </w:r>
    </w:p>
    <w:p w:rsidR="00832EE3" w:rsidRPr="006333C5" w:rsidRDefault="00832EE3" w:rsidP="001528A4">
      <w:pPr>
        <w:pStyle w:val="Zkladntext"/>
        <w:spacing w:before="120" w:after="0" w:line="288" w:lineRule="auto"/>
        <w:jc w:val="center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1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 roce 2018</w:t>
      </w:r>
      <w:r w:rsidRPr="006333C5">
        <w:rPr>
          <w:rFonts w:ascii="Arial" w:hAnsi="Arial" w:cs="Arial"/>
          <w:sz w:val="20"/>
          <w:szCs w:val="20"/>
        </w:rPr>
        <w:t xml:space="preserve"> došlo </w:t>
      </w:r>
      <w:r w:rsidRPr="006333C5">
        <w:rPr>
          <w:rFonts w:ascii="Arial" w:hAnsi="Arial" w:cs="Arial"/>
          <w:b/>
          <w:bCs/>
          <w:sz w:val="20"/>
          <w:szCs w:val="20"/>
        </w:rPr>
        <w:t>ke změně bazického období krátkodobých statistik</w:t>
      </w:r>
      <w:r w:rsidRPr="006333C5">
        <w:rPr>
          <w:rFonts w:ascii="Arial" w:hAnsi="Arial" w:cs="Arial"/>
          <w:sz w:val="20"/>
          <w:szCs w:val="20"/>
        </w:rPr>
        <w:t>, což představuje standardní opatření prováděné v pětileté periodě a koordinované v rámci Evropského statistického systému. Změna má následující důsledky.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období u bazických indexů bylo změněno z průměru roku 2010 na průměr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Používají se nová váhová schémata odvozená z výsledků strukturální podnikové statistiky za rok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 souladu s Manuálem </w:t>
      </w:r>
      <w:proofErr w:type="spellStart"/>
      <w:r w:rsidRPr="006333C5">
        <w:rPr>
          <w:rFonts w:ascii="Arial" w:hAnsi="Arial" w:cs="Arial"/>
          <w:sz w:val="20"/>
          <w:szCs w:val="20"/>
        </w:rPr>
        <w:t>Eurostatu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ke krátkodobým statistikám byly nové váhy využity ke zpětnému přepočtu dat do roku 2014. To má za následek revizi dat za roky 2014-2017.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Data za roky 2000-2013 byla s aktualizovanými výsledky propojena za pomoci přepočítacích můstků metodou </w:t>
      </w:r>
      <w:proofErr w:type="spellStart"/>
      <w:r w:rsidRPr="006333C5">
        <w:rPr>
          <w:rFonts w:ascii="Arial" w:hAnsi="Arial" w:cs="Arial"/>
          <w:sz w:val="20"/>
          <w:szCs w:val="20"/>
        </w:rPr>
        <w:t>annual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overlap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. Vlastností této metody je, že meziroční indexy 2014/2013 za celoroční kumulace zůstávají po propojení stejné jako u původních dat a také se nemění průběh řad za roky 2000-2013, </w:t>
      </w:r>
      <w:proofErr w:type="gramStart"/>
      <w:r w:rsidRPr="006333C5">
        <w:rPr>
          <w:rFonts w:ascii="Arial" w:hAnsi="Arial" w:cs="Arial"/>
          <w:sz w:val="20"/>
          <w:szCs w:val="20"/>
        </w:rPr>
        <w:t>tzn.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po propojení se </w:t>
      </w:r>
      <w:proofErr w:type="gramStart"/>
      <w:r w:rsidRPr="006333C5">
        <w:rPr>
          <w:rFonts w:ascii="Arial" w:hAnsi="Arial" w:cs="Arial"/>
          <w:sz w:val="20"/>
          <w:szCs w:val="20"/>
        </w:rPr>
        <w:t>nemění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meziroční indexy. Důsledkem změny však je, že historické řady před rokem 2014 ztratily </w:t>
      </w:r>
      <w:proofErr w:type="spellStart"/>
      <w:r w:rsidRPr="006333C5">
        <w:rPr>
          <w:rFonts w:ascii="Arial" w:hAnsi="Arial" w:cs="Arial"/>
          <w:sz w:val="20"/>
          <w:szCs w:val="20"/>
        </w:rPr>
        <w:t>aditivitu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333C5">
        <w:rPr>
          <w:rFonts w:ascii="Arial" w:hAnsi="Arial" w:cs="Arial"/>
          <w:sz w:val="20"/>
          <w:szCs w:val="20"/>
        </w:rPr>
        <w:t>tzn. nejsou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agregovatelné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pomocí aktuálního váhového schématu.</w:t>
      </w:r>
    </w:p>
    <w:p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Stavebnictví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>Index stavební produkce je vypočten ze stálých cen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  <w:r w:rsidRPr="006333C5">
        <w:rPr>
          <w:sz w:val="20"/>
          <w:szCs w:val="20"/>
        </w:rPr>
        <w:t>Za dům je pro účely této definice považován rodinný dům, bytový dům, nástavba, vestavba nebo přístavba k oběma uvedeným domům, dům s pečovatelskou službou a domov-penzion, nebytový objekt (služební byty – zpravidla mimo bytové objekty) a</w:t>
      </w:r>
      <w:r>
        <w:rPr>
          <w:sz w:val="20"/>
          <w:szCs w:val="20"/>
        </w:rPr>
        <w:t> </w:t>
      </w:r>
      <w:r w:rsidRPr="006333C5">
        <w:rPr>
          <w:sz w:val="20"/>
          <w:szCs w:val="20"/>
        </w:rPr>
        <w:t xml:space="preserve"> jakýkoliv nebytový prostor, jehož adaptací vznikne nový byt.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 na konstantním poli podniků.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Specifikace indexů tržeb podle podrobnějšího sortimentního členění: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 běžných cenách: stejné období předchozího roku = 100</w:t>
      </w:r>
    </w:p>
    <w:p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 SP1-12 s přílohami.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 roce 2012 došlo k přerušení souvislé časové řady a od tohoto roku jsou publikována data v nové srovnatelné časové řadě. Nerevidované údaje za roky 2000 až 2013 jsou umístěny v archivu. V září 2007 provedl ČSÚ revizi dat za období 2000–2006 v souvislosti se změnou územního členění ve smyslu zákona č. 387/2004 Sb., o změnách hranic krajů. Při této příležitosti došlo rovněž k zpětné opravě údajů. Revize se dotkla dat za jednotlivé kraje nikoli údajů za ČR celkem.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 pokoji </w:t>
      </w:r>
      <w:r w:rsidR="009827C1">
        <w:rPr>
          <w:sz w:val="20"/>
          <w:szCs w:val="20"/>
        </w:rPr>
        <w:t xml:space="preserve">a zároveň minimálně s </w:t>
      </w:r>
      <w:r w:rsidRPr="006333C5">
        <w:rPr>
          <w:sz w:val="20"/>
          <w:szCs w:val="20"/>
        </w:rPr>
        <w:t>deseti 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 xml:space="preserve">ia, pobytu dětí ve škole v přírodě, v letních a zimních táborech apod. V rekreačních zařízeních a školicích střediscích podniku (odborových svazů) se hostem rozumí každá osoba, která použila zařízení k přechodnému ubytování z výše vyjmenovaných důvodů, ať se jedná o vlastní zaměstnance podniku, jejich rodinné příslušníky nebo osoby </w:t>
      </w:r>
      <w:r w:rsidRPr="006333C5">
        <w:rPr>
          <w:sz w:val="20"/>
          <w:szCs w:val="20"/>
        </w:rPr>
        <w:lastRenderedPageBreak/>
        <w:t>k podnikům cizí. V léčebných lázních se hostem rozumí každá osoba, která podstoupí lázeňskou léčbu bez ohledu na způsob hrazení léčení, komplexnost léčby apod. Mezi hosty se nezapočítávají osoby, které využívají služeb ubytovacího zařízení k přechodnému ubytování za účelem zaměstnání, či řádného studia (pokud doba jeho trvání překročí 1 rok).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 SP 1-12 s přílohami. Měsíčně jsou sledovány celkové tržby bez DPH za 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činnosti, sekce N neobsahuje skupinu 813 – Činnosti spojené s úpravou krajiny.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o sociálních dávkách a sociálních příspěvcích jsou uvedeny v souladu s metodikou mezinárodního standardu evropského systému národních účtů. Sledují se zejména v rozdělení na peněžní a naturální, podle způsobu jejich úhrady (ze systémů pojištění a mimo tyto systémy). Základním zdrojem jsou především administrativní (účetní) výkazy vládních institucí.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lastRenderedPageBreak/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nemocenské, podporu při ošetřování člena rodiny, peněžitou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otcovskou poporodní péči </w:t>
      </w:r>
      <w:r w:rsidRPr="006333C5">
        <w:rPr>
          <w:sz w:val="20"/>
          <w:szCs w:val="20"/>
        </w:rPr>
        <w:t>a dávky nemocenského pojištění jinde nezařazené (vyplývající z nemocenského pojištění). Rovněž se zahrnují dávky vyplývající ze zákonného úrazového pojištění, které hradí zaměstnavatelé. Nezahrnují se náhrady mzdy za dobu trvání dočasné pracovní neschopnosti placené zaměstnavatelem.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>zahrnují přídavek na dítě, sociální příplatek, porodné, rodičovský příspěvek, dávky pěstounské péče a dávky sociální podpory jinde nezařazené.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>zahrnují hodnotu výkonů zdravotnických zařízení ve výši uhrazené zdravotními pojišťovnami, dávky státní sociální podpory poskytované na bydlení a pohřebné a věcné dávky poskytované v rámci programů pro osoby zdravotně postižené a péče o staré občany. Zahrnují se také náklady na rekvalifikaci, organizované v rámci aktivní politiky zaměstnanosti.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AA" w:rsidRDefault="00556EAA">
      <w:r>
        <w:separator/>
      </w:r>
    </w:p>
  </w:endnote>
  <w:endnote w:type="continuationSeparator" w:id="0">
    <w:p w:rsidR="00556EAA" w:rsidRDefault="0055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74003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noProof/>
        <w:sz w:val="16"/>
        <w:szCs w:val="16"/>
      </w:rPr>
      <w:t>2nd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20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3E49F4">
      <w:rPr>
        <w:rFonts w:ascii="Arial" w:hAnsi="Arial" w:cs="Arial"/>
        <w:noProof/>
        <w:sz w:val="16"/>
        <w:szCs w:val="16"/>
        <w:lang w:val="en-US"/>
      </w:rPr>
      <w:t>13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AA" w:rsidRDefault="00556EAA">
      <w:r>
        <w:separator/>
      </w:r>
    </w:p>
  </w:footnote>
  <w:footnote w:type="continuationSeparator" w:id="0">
    <w:p w:rsidR="00556EAA" w:rsidRDefault="0055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A07B7"/>
    <w:rsid w:val="000A4170"/>
    <w:rsid w:val="000A4BBE"/>
    <w:rsid w:val="000B0192"/>
    <w:rsid w:val="000B0396"/>
    <w:rsid w:val="000B1673"/>
    <w:rsid w:val="000B353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3CC1"/>
    <w:rsid w:val="001A7C42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BE5"/>
    <w:rsid w:val="003760F1"/>
    <w:rsid w:val="00380521"/>
    <w:rsid w:val="0038148E"/>
    <w:rsid w:val="00386D80"/>
    <w:rsid w:val="003936B0"/>
    <w:rsid w:val="0039466D"/>
    <w:rsid w:val="00396C39"/>
    <w:rsid w:val="0039763C"/>
    <w:rsid w:val="003A68B9"/>
    <w:rsid w:val="003B05EF"/>
    <w:rsid w:val="003B06A2"/>
    <w:rsid w:val="003B2F47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49F4"/>
    <w:rsid w:val="003E55E3"/>
    <w:rsid w:val="003F6983"/>
    <w:rsid w:val="00401641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D6D"/>
    <w:rsid w:val="004A3722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7696"/>
    <w:rsid w:val="00670393"/>
    <w:rsid w:val="00676C59"/>
    <w:rsid w:val="006846DF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48EC"/>
    <w:rsid w:val="006F710C"/>
    <w:rsid w:val="00703FFC"/>
    <w:rsid w:val="00706416"/>
    <w:rsid w:val="0070710F"/>
    <w:rsid w:val="00714640"/>
    <w:rsid w:val="00714810"/>
    <w:rsid w:val="00721D61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68A"/>
    <w:rsid w:val="007E485E"/>
    <w:rsid w:val="007F2D30"/>
    <w:rsid w:val="007F3146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5CB8"/>
    <w:rsid w:val="00877E67"/>
    <w:rsid w:val="008811B1"/>
    <w:rsid w:val="00883BDD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2E0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A6"/>
    <w:rsid w:val="00B01AD8"/>
    <w:rsid w:val="00B04D54"/>
    <w:rsid w:val="00B102FD"/>
    <w:rsid w:val="00B20271"/>
    <w:rsid w:val="00B22813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5780"/>
    <w:rsid w:val="00C35E18"/>
    <w:rsid w:val="00C4003C"/>
    <w:rsid w:val="00C420BE"/>
    <w:rsid w:val="00C436AC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A4AB3"/>
    <w:rsid w:val="00CA7481"/>
    <w:rsid w:val="00CA7E90"/>
    <w:rsid w:val="00CB073A"/>
    <w:rsid w:val="00CB141B"/>
    <w:rsid w:val="00CB234A"/>
    <w:rsid w:val="00CB295C"/>
    <w:rsid w:val="00CB3439"/>
    <w:rsid w:val="00CB40C1"/>
    <w:rsid w:val="00CB4411"/>
    <w:rsid w:val="00CC7441"/>
    <w:rsid w:val="00CD1194"/>
    <w:rsid w:val="00CD1862"/>
    <w:rsid w:val="00CD69B5"/>
    <w:rsid w:val="00CD7ABC"/>
    <w:rsid w:val="00CE11B2"/>
    <w:rsid w:val="00CE1808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5AB"/>
    <w:rsid w:val="00D83CC2"/>
    <w:rsid w:val="00D8585B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292E"/>
    <w:rsid w:val="00FB3FBE"/>
    <w:rsid w:val="00FB7BFC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prumysl_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FC9E-33A3-4843-A189-8F9B2287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5543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10</cp:revision>
  <cp:lastPrinted>2018-06-19T11:28:00Z</cp:lastPrinted>
  <dcterms:created xsi:type="dcterms:W3CDTF">2020-09-21T14:19:00Z</dcterms:created>
  <dcterms:modified xsi:type="dcterms:W3CDTF">2020-09-22T12:24:00Z</dcterms:modified>
</cp:coreProperties>
</file>